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B342" w14:textId="307930E2" w:rsidR="006B0FC0" w:rsidRPr="006F4B79" w:rsidRDefault="006F4B79" w:rsidP="006F4B79">
      <w:pPr>
        <w:jc w:val="both"/>
        <w:rPr>
          <w:sz w:val="28"/>
          <w:szCs w:val="28"/>
        </w:rPr>
      </w:pPr>
      <w:r w:rsidRPr="006F4B79">
        <w:rPr>
          <w:sz w:val="28"/>
          <w:szCs w:val="28"/>
        </w:rPr>
        <w:t>Quand j’entends cette prophétie d’</w:t>
      </w:r>
      <w:r w:rsidR="00C438C2" w:rsidRPr="006F4B79">
        <w:rPr>
          <w:sz w:val="28"/>
          <w:szCs w:val="28"/>
        </w:rPr>
        <w:t>Isaïe</w:t>
      </w:r>
      <w:r w:rsidRPr="006F4B79">
        <w:rPr>
          <w:sz w:val="28"/>
          <w:szCs w:val="28"/>
        </w:rPr>
        <w:t xml:space="preserve">, cela me sert le cœur.  </w:t>
      </w:r>
      <w:r w:rsidR="00C438C2" w:rsidRPr="006F4B79">
        <w:rPr>
          <w:sz w:val="28"/>
          <w:szCs w:val="28"/>
        </w:rPr>
        <w:t>Quand Isaïe Parle</w:t>
      </w:r>
      <w:r w:rsidRPr="006F4B79">
        <w:rPr>
          <w:sz w:val="28"/>
          <w:szCs w:val="28"/>
        </w:rPr>
        <w:t xml:space="preserve">, c’est du </w:t>
      </w:r>
      <w:r w:rsidR="00C438C2" w:rsidRPr="006F4B79">
        <w:rPr>
          <w:sz w:val="28"/>
          <w:szCs w:val="28"/>
        </w:rPr>
        <w:t>peuple élu</w:t>
      </w:r>
      <w:r w:rsidRPr="006F4B79">
        <w:rPr>
          <w:sz w:val="28"/>
          <w:szCs w:val="28"/>
        </w:rPr>
        <w:t xml:space="preserve">, de la vocation unique d’Israel </w:t>
      </w:r>
      <w:r w:rsidR="00C438C2" w:rsidRPr="006F4B79">
        <w:rPr>
          <w:sz w:val="28"/>
          <w:szCs w:val="28"/>
        </w:rPr>
        <w:t>d’être pour</w:t>
      </w:r>
      <w:r w:rsidRPr="006F4B79">
        <w:rPr>
          <w:sz w:val="28"/>
          <w:szCs w:val="28"/>
        </w:rPr>
        <w:t xml:space="preserve"> le monde le témoin du projet fou d’amour </w:t>
      </w:r>
      <w:r w:rsidR="00C438C2" w:rsidRPr="006F4B79">
        <w:rPr>
          <w:sz w:val="28"/>
          <w:szCs w:val="28"/>
        </w:rPr>
        <w:t>de Dieu</w:t>
      </w:r>
      <w:r w:rsidRPr="006F4B79">
        <w:rPr>
          <w:sz w:val="28"/>
          <w:szCs w:val="28"/>
        </w:rPr>
        <w:t xml:space="preserve">, de </w:t>
      </w:r>
      <w:r w:rsidR="00C438C2" w:rsidRPr="006F4B79">
        <w:rPr>
          <w:sz w:val="28"/>
          <w:szCs w:val="28"/>
        </w:rPr>
        <w:t>ce Dieu</w:t>
      </w:r>
      <w:r w:rsidRPr="006F4B79">
        <w:rPr>
          <w:sz w:val="28"/>
          <w:szCs w:val="28"/>
        </w:rPr>
        <w:t xml:space="preserve"> qui veut enlever   le voile de deuil et essuyer les </w:t>
      </w:r>
      <w:r w:rsidR="00C438C2" w:rsidRPr="006F4B79">
        <w:rPr>
          <w:sz w:val="28"/>
          <w:szCs w:val="28"/>
        </w:rPr>
        <w:t>larmes de</w:t>
      </w:r>
      <w:r w:rsidRPr="006F4B79">
        <w:rPr>
          <w:sz w:val="28"/>
          <w:szCs w:val="28"/>
        </w:rPr>
        <w:t xml:space="preserve"> ceux qui sont rongés par la souffrance, oui il veut enlever le voile de deuil pour enlever l’humiliation de son peuple</w:t>
      </w:r>
    </w:p>
    <w:p w14:paraId="2D386F0D" w14:textId="688B3A14" w:rsidR="004D2E49" w:rsidRDefault="006F4B79" w:rsidP="006F4B79">
      <w:pPr>
        <w:jc w:val="both"/>
        <w:rPr>
          <w:sz w:val="28"/>
          <w:szCs w:val="28"/>
        </w:rPr>
      </w:pPr>
      <w:r w:rsidRPr="006F4B79">
        <w:rPr>
          <w:sz w:val="28"/>
          <w:szCs w:val="28"/>
        </w:rPr>
        <w:t xml:space="preserve">Deux mille ans </w:t>
      </w:r>
      <w:r w:rsidR="00C438C2" w:rsidRPr="006F4B79">
        <w:rPr>
          <w:sz w:val="28"/>
          <w:szCs w:val="28"/>
        </w:rPr>
        <w:t>après Israel qu’as</w:t>
      </w:r>
      <w:r w:rsidRPr="006F4B79">
        <w:rPr>
          <w:sz w:val="28"/>
          <w:szCs w:val="28"/>
        </w:rPr>
        <w:t xml:space="preserve">-tu fait du projet d’amour de </w:t>
      </w:r>
      <w:r w:rsidR="00C438C2" w:rsidRPr="006F4B79">
        <w:rPr>
          <w:sz w:val="28"/>
          <w:szCs w:val="28"/>
        </w:rPr>
        <w:t>ton Dieu, en</w:t>
      </w:r>
      <w:r w:rsidRPr="006F4B79">
        <w:rPr>
          <w:sz w:val="28"/>
          <w:szCs w:val="28"/>
        </w:rPr>
        <w:t xml:space="preserve"> son </w:t>
      </w:r>
      <w:r w:rsidR="00C438C2" w:rsidRPr="006F4B79">
        <w:rPr>
          <w:sz w:val="28"/>
          <w:szCs w:val="28"/>
        </w:rPr>
        <w:t>nom et</w:t>
      </w:r>
      <w:r w:rsidRPr="006F4B79">
        <w:rPr>
          <w:sz w:val="28"/>
          <w:szCs w:val="28"/>
        </w:rPr>
        <w:t xml:space="preserve"> au nom </w:t>
      </w:r>
      <w:r w:rsidR="00C438C2" w:rsidRPr="006F4B79">
        <w:rPr>
          <w:sz w:val="28"/>
          <w:szCs w:val="28"/>
        </w:rPr>
        <w:t>de ton</w:t>
      </w:r>
      <w:r w:rsidRPr="006F4B79">
        <w:rPr>
          <w:sz w:val="28"/>
          <w:szCs w:val="28"/>
        </w:rPr>
        <w:t xml:space="preserve"> unicité revendiquée comme un </w:t>
      </w:r>
      <w:r w:rsidR="00C438C2" w:rsidRPr="006F4B79">
        <w:rPr>
          <w:sz w:val="28"/>
          <w:szCs w:val="28"/>
        </w:rPr>
        <w:t>étendard</w:t>
      </w:r>
      <w:r w:rsidR="00726438">
        <w:rPr>
          <w:sz w:val="28"/>
          <w:szCs w:val="28"/>
        </w:rPr>
        <w:t>,</w:t>
      </w:r>
      <w:r w:rsidR="00C438C2" w:rsidRPr="006F4B79">
        <w:rPr>
          <w:sz w:val="28"/>
          <w:szCs w:val="28"/>
        </w:rPr>
        <w:t xml:space="preserve"> tu</w:t>
      </w:r>
      <w:r w:rsidRPr="006F4B79">
        <w:rPr>
          <w:sz w:val="28"/>
          <w:szCs w:val="28"/>
        </w:rPr>
        <w:t xml:space="preserve"> tues et affame</w:t>
      </w:r>
      <w:r w:rsidR="00BF152A">
        <w:rPr>
          <w:sz w:val="28"/>
          <w:szCs w:val="28"/>
        </w:rPr>
        <w:t>s</w:t>
      </w:r>
      <w:r w:rsidRPr="006F4B79">
        <w:rPr>
          <w:sz w:val="28"/>
          <w:szCs w:val="28"/>
        </w:rPr>
        <w:t xml:space="preserve">, ceux qui vivent sur la même terre que toi.  </w:t>
      </w:r>
      <w:r w:rsidR="00726438">
        <w:rPr>
          <w:sz w:val="28"/>
          <w:szCs w:val="28"/>
        </w:rPr>
        <w:t xml:space="preserve"> Comme  nous l’a rappelé le pape  en visite chez nous, à la maison  Bakhita , «</w:t>
      </w:r>
      <w:r w:rsidR="003B2C37">
        <w:rPr>
          <w:sz w:val="28"/>
          <w:szCs w:val="28"/>
        </w:rPr>
        <w:t xml:space="preserve"> </w:t>
      </w:r>
      <w:r w:rsidR="003B2C37" w:rsidRPr="003B2C37">
        <w:rPr>
          <w:sz w:val="28"/>
          <w:szCs w:val="28"/>
        </w:rPr>
        <w:t>L’histoire de l’Église et de l’humanité à y regarder de plus près n’est pas écrite par ceux qui donnent l’impression de vaincre en s’imposant, en occupant l’espace, mais par ceux qui font de la place, instaurent des processus de paix, suscitent confiance et encourage la vie.</w:t>
      </w:r>
      <w:r w:rsidR="003B2C37" w:rsidRPr="003B2C37">
        <w:rPr>
          <w:sz w:val="28"/>
          <w:szCs w:val="28"/>
        </w:rPr>
        <w:t> »</w:t>
      </w:r>
      <w:r w:rsidR="00726438">
        <w:rPr>
          <w:sz w:val="28"/>
          <w:szCs w:val="28"/>
        </w:rPr>
        <w:t xml:space="preserve"> l  </w:t>
      </w:r>
      <w:r w:rsidRPr="006F4B79">
        <w:rPr>
          <w:sz w:val="28"/>
          <w:szCs w:val="28"/>
        </w:rPr>
        <w:t xml:space="preserve">Je crois en étant </w:t>
      </w:r>
      <w:r w:rsidR="00C438C2" w:rsidRPr="006F4B79">
        <w:rPr>
          <w:sz w:val="28"/>
          <w:szCs w:val="28"/>
        </w:rPr>
        <w:t>honnête que</w:t>
      </w:r>
      <w:r w:rsidRPr="006F4B79">
        <w:rPr>
          <w:sz w:val="28"/>
          <w:szCs w:val="28"/>
        </w:rPr>
        <w:t xml:space="preserve"> je me garde </w:t>
      </w:r>
      <w:r w:rsidR="00C438C2" w:rsidRPr="006F4B79">
        <w:rPr>
          <w:sz w:val="28"/>
          <w:szCs w:val="28"/>
        </w:rPr>
        <w:t>bien de</w:t>
      </w:r>
      <w:r w:rsidRPr="006F4B79">
        <w:rPr>
          <w:sz w:val="28"/>
          <w:szCs w:val="28"/>
        </w:rPr>
        <w:t xml:space="preserve"> jeter </w:t>
      </w:r>
      <w:r w:rsidR="00C438C2" w:rsidRPr="006F4B79">
        <w:rPr>
          <w:sz w:val="28"/>
          <w:szCs w:val="28"/>
        </w:rPr>
        <w:t>l’opprobre sur un</w:t>
      </w:r>
      <w:r w:rsidRPr="006F4B79">
        <w:rPr>
          <w:sz w:val="28"/>
          <w:szCs w:val="28"/>
        </w:rPr>
        <w:t xml:space="preserve"> peuple particulier mais je pense qu</w:t>
      </w:r>
      <w:r w:rsidR="00BF152A">
        <w:rPr>
          <w:sz w:val="28"/>
          <w:szCs w:val="28"/>
        </w:rPr>
        <w:t>’</w:t>
      </w:r>
      <w:r w:rsidRPr="006F4B79">
        <w:rPr>
          <w:sz w:val="28"/>
          <w:szCs w:val="28"/>
        </w:rPr>
        <w:t>Israel, c’est aussi chacun de nous</w:t>
      </w:r>
      <w:r w:rsidR="00BF152A">
        <w:rPr>
          <w:sz w:val="28"/>
          <w:szCs w:val="28"/>
        </w:rPr>
        <w:t>.</w:t>
      </w:r>
    </w:p>
    <w:p w14:paraId="3D5637A5" w14:textId="55760F5E" w:rsidR="00BF152A" w:rsidRDefault="00BF152A" w:rsidP="006F4B79">
      <w:pPr>
        <w:jc w:val="both"/>
        <w:rPr>
          <w:sz w:val="28"/>
          <w:szCs w:val="28"/>
        </w:rPr>
      </w:pPr>
      <w:r>
        <w:rPr>
          <w:sz w:val="28"/>
          <w:szCs w:val="28"/>
        </w:rPr>
        <w:t xml:space="preserve"> En chacun de </w:t>
      </w:r>
      <w:r w:rsidR="00C438C2">
        <w:rPr>
          <w:sz w:val="28"/>
          <w:szCs w:val="28"/>
        </w:rPr>
        <w:t>nous se</w:t>
      </w:r>
      <w:r>
        <w:rPr>
          <w:sz w:val="28"/>
          <w:szCs w:val="28"/>
        </w:rPr>
        <w:t xml:space="preserve"> joue </w:t>
      </w:r>
      <w:r w:rsidR="00C438C2">
        <w:rPr>
          <w:sz w:val="28"/>
          <w:szCs w:val="28"/>
        </w:rPr>
        <w:t>un éternel</w:t>
      </w:r>
      <w:r>
        <w:rPr>
          <w:sz w:val="28"/>
          <w:szCs w:val="28"/>
        </w:rPr>
        <w:t xml:space="preserve"> </w:t>
      </w:r>
      <w:r w:rsidR="00C438C2">
        <w:rPr>
          <w:sz w:val="28"/>
          <w:szCs w:val="28"/>
        </w:rPr>
        <w:t>Armageddon</w:t>
      </w:r>
      <w:r>
        <w:rPr>
          <w:sz w:val="28"/>
          <w:szCs w:val="28"/>
        </w:rPr>
        <w:t xml:space="preserve">, le combat de la réussite personnelle, </w:t>
      </w:r>
      <w:r w:rsidR="00C438C2">
        <w:rPr>
          <w:sz w:val="28"/>
          <w:szCs w:val="28"/>
        </w:rPr>
        <w:t>contre la</w:t>
      </w:r>
      <w:r>
        <w:rPr>
          <w:sz w:val="28"/>
          <w:szCs w:val="28"/>
        </w:rPr>
        <w:t xml:space="preserve"> prise en compte du besoin de bonheur de chaque ou chaque femme sous le soleil quelque soit sa culture, sa religion, sa couleur de peau, ses </w:t>
      </w:r>
      <w:r w:rsidR="00C438C2">
        <w:rPr>
          <w:sz w:val="28"/>
          <w:szCs w:val="28"/>
        </w:rPr>
        <w:t>orientations politiques</w:t>
      </w:r>
      <w:r>
        <w:rPr>
          <w:sz w:val="28"/>
          <w:szCs w:val="28"/>
        </w:rPr>
        <w:t xml:space="preserve"> ou sexuelles.   Quand   Dieu fait </w:t>
      </w:r>
      <w:r w:rsidR="00C438C2">
        <w:rPr>
          <w:sz w:val="28"/>
          <w:szCs w:val="28"/>
        </w:rPr>
        <w:t>peuple il</w:t>
      </w:r>
      <w:r>
        <w:rPr>
          <w:sz w:val="28"/>
          <w:szCs w:val="28"/>
        </w:rPr>
        <w:t xml:space="preserve"> </w:t>
      </w:r>
      <w:r w:rsidR="00C438C2">
        <w:rPr>
          <w:sz w:val="28"/>
          <w:szCs w:val="28"/>
        </w:rPr>
        <w:t>ne fait</w:t>
      </w:r>
      <w:r>
        <w:rPr>
          <w:sz w:val="28"/>
          <w:szCs w:val="28"/>
        </w:rPr>
        <w:t xml:space="preserve"> pas </w:t>
      </w:r>
      <w:r w:rsidR="00C438C2">
        <w:rPr>
          <w:sz w:val="28"/>
          <w:szCs w:val="28"/>
        </w:rPr>
        <w:t>peuple «</w:t>
      </w:r>
      <w:r>
        <w:rPr>
          <w:sz w:val="28"/>
          <w:szCs w:val="28"/>
        </w:rPr>
        <w:t xml:space="preserve"> contre » </w:t>
      </w:r>
      <w:r w:rsidR="00C438C2">
        <w:rPr>
          <w:sz w:val="28"/>
          <w:szCs w:val="28"/>
        </w:rPr>
        <w:t>mais peuple «</w:t>
      </w:r>
      <w:r>
        <w:rPr>
          <w:sz w:val="28"/>
          <w:szCs w:val="28"/>
        </w:rPr>
        <w:t> avec </w:t>
      </w:r>
      <w:r w:rsidR="00C438C2">
        <w:rPr>
          <w:sz w:val="28"/>
          <w:szCs w:val="28"/>
        </w:rPr>
        <w:t>», voila</w:t>
      </w:r>
      <w:r>
        <w:rPr>
          <w:sz w:val="28"/>
          <w:szCs w:val="28"/>
        </w:rPr>
        <w:t xml:space="preserve"> l’authentique chemin de la </w:t>
      </w:r>
      <w:r w:rsidR="00C438C2">
        <w:rPr>
          <w:sz w:val="28"/>
          <w:szCs w:val="28"/>
        </w:rPr>
        <w:t>paix qui</w:t>
      </w:r>
      <w:r>
        <w:rPr>
          <w:sz w:val="28"/>
          <w:szCs w:val="28"/>
        </w:rPr>
        <w:t xml:space="preserve"> respecte chacun jusque dans sa diversité.</w:t>
      </w:r>
    </w:p>
    <w:p w14:paraId="6118210C" w14:textId="77777777" w:rsidR="00BF152A" w:rsidRDefault="00BF152A" w:rsidP="006F4B79">
      <w:pPr>
        <w:jc w:val="both"/>
        <w:rPr>
          <w:sz w:val="28"/>
          <w:szCs w:val="28"/>
        </w:rPr>
      </w:pPr>
    </w:p>
    <w:p w14:paraId="1447D653" w14:textId="1A749D6F" w:rsidR="006F4B79" w:rsidRDefault="006F4B79" w:rsidP="006F4B79">
      <w:pPr>
        <w:jc w:val="both"/>
        <w:rPr>
          <w:sz w:val="28"/>
          <w:szCs w:val="28"/>
        </w:rPr>
      </w:pPr>
      <w:r w:rsidRPr="006F4B79">
        <w:rPr>
          <w:sz w:val="28"/>
          <w:szCs w:val="28"/>
        </w:rPr>
        <w:t xml:space="preserve"> </w:t>
      </w:r>
      <w:r w:rsidR="00C438C2" w:rsidRPr="006F4B79">
        <w:rPr>
          <w:sz w:val="28"/>
          <w:szCs w:val="28"/>
        </w:rPr>
        <w:t>C’est</w:t>
      </w:r>
      <w:r w:rsidRPr="006F4B79">
        <w:rPr>
          <w:sz w:val="28"/>
          <w:szCs w:val="28"/>
        </w:rPr>
        <w:t xml:space="preserve"> à chacun de nous </w:t>
      </w:r>
      <w:r w:rsidR="00C438C2" w:rsidRPr="006F4B79">
        <w:rPr>
          <w:sz w:val="28"/>
          <w:szCs w:val="28"/>
        </w:rPr>
        <w:t>que Dieu</w:t>
      </w:r>
      <w:r w:rsidRPr="006F4B79">
        <w:rPr>
          <w:sz w:val="28"/>
          <w:szCs w:val="28"/>
        </w:rPr>
        <w:t xml:space="preserve"> s adresse</w:t>
      </w:r>
      <w:r w:rsidR="00726438">
        <w:rPr>
          <w:sz w:val="28"/>
          <w:szCs w:val="28"/>
        </w:rPr>
        <w:t>,</w:t>
      </w:r>
      <w:r w:rsidRPr="006F4B79">
        <w:rPr>
          <w:sz w:val="28"/>
          <w:szCs w:val="28"/>
        </w:rPr>
        <w:t xml:space="preserve"> en </w:t>
      </w:r>
      <w:r w:rsidR="00C438C2" w:rsidRPr="006F4B79">
        <w:rPr>
          <w:sz w:val="28"/>
          <w:szCs w:val="28"/>
        </w:rPr>
        <w:t>réveillant</w:t>
      </w:r>
      <w:r w:rsidRPr="006F4B79">
        <w:rPr>
          <w:sz w:val="28"/>
          <w:szCs w:val="28"/>
        </w:rPr>
        <w:t xml:space="preserve"> en chacun d’entre nous l’Esperance</w:t>
      </w:r>
      <w:r w:rsidR="00726438">
        <w:rPr>
          <w:sz w:val="28"/>
          <w:szCs w:val="28"/>
        </w:rPr>
        <w:t>,</w:t>
      </w:r>
      <w:r w:rsidRPr="006F4B79">
        <w:rPr>
          <w:sz w:val="28"/>
          <w:szCs w:val="28"/>
        </w:rPr>
        <w:t xml:space="preserve"> et cette </w:t>
      </w:r>
      <w:r w:rsidR="00C438C2" w:rsidRPr="006F4B79">
        <w:rPr>
          <w:sz w:val="28"/>
          <w:szCs w:val="28"/>
        </w:rPr>
        <w:t>espérance</w:t>
      </w:r>
      <w:r w:rsidRPr="006F4B79">
        <w:rPr>
          <w:sz w:val="28"/>
          <w:szCs w:val="28"/>
        </w:rPr>
        <w:t xml:space="preserve"> </w:t>
      </w:r>
      <w:r w:rsidR="00C438C2" w:rsidRPr="006F4B79">
        <w:rPr>
          <w:sz w:val="28"/>
          <w:szCs w:val="28"/>
        </w:rPr>
        <w:t>c’est que</w:t>
      </w:r>
      <w:r w:rsidRPr="006F4B79">
        <w:rPr>
          <w:sz w:val="28"/>
          <w:szCs w:val="28"/>
        </w:rPr>
        <w:t xml:space="preserve"> un jour la paix </w:t>
      </w:r>
      <w:r w:rsidR="00C438C2" w:rsidRPr="006F4B79">
        <w:rPr>
          <w:sz w:val="28"/>
          <w:szCs w:val="28"/>
        </w:rPr>
        <w:t>gagnera car</w:t>
      </w:r>
      <w:r w:rsidRPr="006F4B79">
        <w:rPr>
          <w:sz w:val="28"/>
          <w:szCs w:val="28"/>
        </w:rPr>
        <w:t xml:space="preserve"> il </w:t>
      </w:r>
      <w:r w:rsidR="00C438C2" w:rsidRPr="006F4B79">
        <w:rPr>
          <w:sz w:val="28"/>
          <w:szCs w:val="28"/>
        </w:rPr>
        <w:t>n’y</w:t>
      </w:r>
      <w:r w:rsidRPr="006F4B79">
        <w:rPr>
          <w:sz w:val="28"/>
          <w:szCs w:val="28"/>
        </w:rPr>
        <w:t xml:space="preserve"> a aucun vivant qui puisse mettre en échec le projet </w:t>
      </w:r>
      <w:r w:rsidR="00C438C2" w:rsidRPr="006F4B79">
        <w:rPr>
          <w:sz w:val="28"/>
          <w:szCs w:val="28"/>
        </w:rPr>
        <w:t>de Dieu</w:t>
      </w:r>
      <w:r w:rsidRPr="006F4B79">
        <w:rPr>
          <w:sz w:val="28"/>
          <w:szCs w:val="28"/>
        </w:rPr>
        <w:t>.   Patience</w:t>
      </w:r>
      <w:r w:rsidR="00726438">
        <w:rPr>
          <w:sz w:val="28"/>
          <w:szCs w:val="28"/>
        </w:rPr>
        <w:t>,</w:t>
      </w:r>
      <w:r w:rsidRPr="006F4B79">
        <w:rPr>
          <w:sz w:val="28"/>
          <w:szCs w:val="28"/>
        </w:rPr>
        <w:t xml:space="preserve"> ce jour là il arrive, </w:t>
      </w:r>
      <w:r w:rsidR="00C438C2" w:rsidRPr="006F4B79">
        <w:rPr>
          <w:sz w:val="28"/>
          <w:szCs w:val="28"/>
        </w:rPr>
        <w:t>mais ce</w:t>
      </w:r>
      <w:r w:rsidRPr="006F4B79">
        <w:rPr>
          <w:sz w:val="28"/>
          <w:szCs w:val="28"/>
        </w:rPr>
        <w:t xml:space="preserve"> jour </w:t>
      </w:r>
      <w:r w:rsidR="00C438C2" w:rsidRPr="006F4B79">
        <w:rPr>
          <w:sz w:val="28"/>
          <w:szCs w:val="28"/>
        </w:rPr>
        <w:t>l</w:t>
      </w:r>
      <w:r w:rsidR="00726438">
        <w:rPr>
          <w:sz w:val="28"/>
          <w:szCs w:val="28"/>
        </w:rPr>
        <w:t xml:space="preserve">à </w:t>
      </w:r>
      <w:r w:rsidR="00C438C2" w:rsidRPr="006F4B79">
        <w:rPr>
          <w:sz w:val="28"/>
          <w:szCs w:val="28"/>
        </w:rPr>
        <w:t>a</w:t>
      </w:r>
      <w:r w:rsidRPr="006F4B79">
        <w:rPr>
          <w:sz w:val="28"/>
          <w:szCs w:val="28"/>
        </w:rPr>
        <w:t xml:space="preserve"> besoin pour pointer le bout de son </w:t>
      </w:r>
      <w:r w:rsidR="00C438C2" w:rsidRPr="006F4B79">
        <w:rPr>
          <w:sz w:val="28"/>
          <w:szCs w:val="28"/>
        </w:rPr>
        <w:t>nez de l’engagement</w:t>
      </w:r>
      <w:r w:rsidR="00BF152A">
        <w:rPr>
          <w:sz w:val="28"/>
          <w:szCs w:val="28"/>
        </w:rPr>
        <w:t xml:space="preserve"> de chacun de nous au </w:t>
      </w:r>
      <w:r w:rsidR="00C438C2">
        <w:rPr>
          <w:sz w:val="28"/>
          <w:szCs w:val="28"/>
        </w:rPr>
        <w:t xml:space="preserve">coté </w:t>
      </w:r>
      <w:r w:rsidR="00726438">
        <w:rPr>
          <w:sz w:val="28"/>
          <w:szCs w:val="28"/>
        </w:rPr>
        <w:t>d</w:t>
      </w:r>
      <w:r w:rsidR="00C438C2">
        <w:rPr>
          <w:sz w:val="28"/>
          <w:szCs w:val="28"/>
        </w:rPr>
        <w:t>u dieu</w:t>
      </w:r>
      <w:r w:rsidR="00BF152A">
        <w:rPr>
          <w:sz w:val="28"/>
          <w:szCs w:val="28"/>
        </w:rPr>
        <w:t xml:space="preserve"> d’amour en qui nous mettons notre espérance.</w:t>
      </w:r>
    </w:p>
    <w:p w14:paraId="4E73ECC5" w14:textId="54F27DF3" w:rsidR="00BF152A" w:rsidRDefault="00BF152A" w:rsidP="006F4B79">
      <w:pPr>
        <w:jc w:val="both"/>
        <w:rPr>
          <w:sz w:val="28"/>
          <w:szCs w:val="28"/>
        </w:rPr>
      </w:pPr>
      <w:r>
        <w:rPr>
          <w:sz w:val="28"/>
          <w:szCs w:val="28"/>
        </w:rPr>
        <w:t>L’</w:t>
      </w:r>
      <w:r w:rsidR="00C438C2">
        <w:rPr>
          <w:sz w:val="28"/>
          <w:szCs w:val="28"/>
        </w:rPr>
        <w:t>Espérance</w:t>
      </w:r>
      <w:r>
        <w:rPr>
          <w:sz w:val="28"/>
          <w:szCs w:val="28"/>
        </w:rPr>
        <w:t xml:space="preserve"> ce n</w:t>
      </w:r>
      <w:r w:rsidR="00726438">
        <w:rPr>
          <w:sz w:val="28"/>
          <w:szCs w:val="28"/>
        </w:rPr>
        <w:t>’</w:t>
      </w:r>
      <w:r>
        <w:rPr>
          <w:sz w:val="28"/>
          <w:szCs w:val="28"/>
        </w:rPr>
        <w:t xml:space="preserve"> est pas la naïveté du tout </w:t>
      </w:r>
      <w:r w:rsidR="00726438">
        <w:rPr>
          <w:sz w:val="28"/>
          <w:szCs w:val="28"/>
        </w:rPr>
        <w:t>« </w:t>
      </w:r>
      <w:r>
        <w:rPr>
          <w:sz w:val="28"/>
          <w:szCs w:val="28"/>
        </w:rPr>
        <w:t>ira mieux demain</w:t>
      </w:r>
      <w:r w:rsidR="00726438">
        <w:rPr>
          <w:sz w:val="28"/>
          <w:szCs w:val="28"/>
        </w:rPr>
        <w:t> »</w:t>
      </w:r>
      <w:r>
        <w:rPr>
          <w:sz w:val="28"/>
          <w:szCs w:val="28"/>
        </w:rPr>
        <w:t xml:space="preserve">, ce n’est pas faire la politique de </w:t>
      </w:r>
      <w:r w:rsidR="00C438C2">
        <w:rPr>
          <w:sz w:val="28"/>
          <w:szCs w:val="28"/>
        </w:rPr>
        <w:t>l’autruche, c’est</w:t>
      </w:r>
      <w:r>
        <w:rPr>
          <w:sz w:val="28"/>
          <w:szCs w:val="28"/>
        </w:rPr>
        <w:t xml:space="preserve"> se </w:t>
      </w:r>
      <w:r w:rsidR="00C438C2">
        <w:rPr>
          <w:sz w:val="28"/>
          <w:szCs w:val="28"/>
        </w:rPr>
        <w:t>dire que</w:t>
      </w:r>
      <w:r>
        <w:rPr>
          <w:sz w:val="28"/>
          <w:szCs w:val="28"/>
        </w:rPr>
        <w:t xml:space="preserve"> même si demain est pire qu’aujourd’hui que nous sommes </w:t>
      </w:r>
      <w:r w:rsidR="00C438C2">
        <w:rPr>
          <w:sz w:val="28"/>
          <w:szCs w:val="28"/>
        </w:rPr>
        <w:t>surs que Dieu est</w:t>
      </w:r>
      <w:r>
        <w:rPr>
          <w:sz w:val="28"/>
          <w:szCs w:val="28"/>
        </w:rPr>
        <w:t xml:space="preserve"> celui qui veut nous sauver.   Il peut y avoir des espoirs déçus mais pas d’Esperance </w:t>
      </w:r>
      <w:r w:rsidR="00C438C2">
        <w:rPr>
          <w:sz w:val="28"/>
          <w:szCs w:val="28"/>
        </w:rPr>
        <w:t>déçue car</w:t>
      </w:r>
      <w:r>
        <w:rPr>
          <w:sz w:val="28"/>
          <w:szCs w:val="28"/>
        </w:rPr>
        <w:t xml:space="preserve"> l’Esperance c’est   une  </w:t>
      </w:r>
      <w:r w:rsidR="00D576DD">
        <w:rPr>
          <w:sz w:val="28"/>
          <w:szCs w:val="28"/>
        </w:rPr>
        <w:t xml:space="preserve">  </w:t>
      </w:r>
      <w:r w:rsidR="00C438C2">
        <w:rPr>
          <w:sz w:val="28"/>
          <w:szCs w:val="28"/>
        </w:rPr>
        <w:t>vigilance réaliste</w:t>
      </w:r>
      <w:r w:rsidR="00D576DD">
        <w:rPr>
          <w:sz w:val="28"/>
          <w:szCs w:val="28"/>
        </w:rPr>
        <w:t xml:space="preserve"> qui se </w:t>
      </w:r>
      <w:r w:rsidR="00C438C2">
        <w:rPr>
          <w:sz w:val="28"/>
          <w:szCs w:val="28"/>
        </w:rPr>
        <w:t>fait force</w:t>
      </w:r>
      <w:r w:rsidR="00D576DD">
        <w:rPr>
          <w:sz w:val="28"/>
          <w:szCs w:val="28"/>
        </w:rPr>
        <w:t xml:space="preserve"> pour </w:t>
      </w:r>
      <w:r w:rsidR="00C438C2">
        <w:rPr>
          <w:sz w:val="28"/>
          <w:szCs w:val="28"/>
        </w:rPr>
        <w:t>orienter nos</w:t>
      </w:r>
      <w:r w:rsidR="00D576DD">
        <w:rPr>
          <w:sz w:val="28"/>
          <w:szCs w:val="28"/>
        </w:rPr>
        <w:t xml:space="preserve"> actes et nos paroles, une orientation qui prend sa </w:t>
      </w:r>
      <w:r w:rsidR="00C438C2">
        <w:rPr>
          <w:sz w:val="28"/>
          <w:szCs w:val="28"/>
        </w:rPr>
        <w:t>source dans</w:t>
      </w:r>
      <w:r w:rsidR="00D576DD">
        <w:rPr>
          <w:sz w:val="28"/>
          <w:szCs w:val="28"/>
        </w:rPr>
        <w:t xml:space="preserve"> l’appel incessant de notre   </w:t>
      </w:r>
      <w:r w:rsidR="00C438C2">
        <w:rPr>
          <w:sz w:val="28"/>
          <w:szCs w:val="28"/>
        </w:rPr>
        <w:t>Dieu à</w:t>
      </w:r>
      <w:r w:rsidR="00D576DD">
        <w:rPr>
          <w:sz w:val="28"/>
          <w:szCs w:val="28"/>
        </w:rPr>
        <w:t xml:space="preserve"> </w:t>
      </w:r>
      <w:r w:rsidR="00C438C2">
        <w:rPr>
          <w:sz w:val="28"/>
          <w:szCs w:val="28"/>
        </w:rPr>
        <w:t>être les</w:t>
      </w:r>
      <w:r w:rsidR="00D576DD">
        <w:rPr>
          <w:sz w:val="28"/>
          <w:szCs w:val="28"/>
        </w:rPr>
        <w:t xml:space="preserve"> collaborateurs et les relais visibles de son </w:t>
      </w:r>
      <w:r w:rsidR="00D576DD">
        <w:rPr>
          <w:sz w:val="28"/>
          <w:szCs w:val="28"/>
        </w:rPr>
        <w:lastRenderedPageBreak/>
        <w:t xml:space="preserve">projet d’amour pour notre monde.  Ne nous décourageons pas devant l’immensité de la tâche, car le moindre petit verre d’eau, le moindre temps d’écoute de l’homme ou la femme en souffrance   ne sera jamais </w:t>
      </w:r>
      <w:r w:rsidR="00C438C2">
        <w:rPr>
          <w:sz w:val="28"/>
          <w:szCs w:val="28"/>
        </w:rPr>
        <w:t>perdu,</w:t>
      </w:r>
      <w:r w:rsidR="00D576DD">
        <w:rPr>
          <w:sz w:val="28"/>
          <w:szCs w:val="28"/>
        </w:rPr>
        <w:t xml:space="preserve"> dans </w:t>
      </w:r>
      <w:r w:rsidR="00726438">
        <w:rPr>
          <w:sz w:val="28"/>
          <w:szCs w:val="28"/>
        </w:rPr>
        <w:t>une lecture</w:t>
      </w:r>
      <w:r w:rsidR="00D576DD">
        <w:rPr>
          <w:sz w:val="28"/>
          <w:szCs w:val="28"/>
        </w:rPr>
        <w:t xml:space="preserve"> spirituelle ils deviennent comme des torrents de paix et d’amour</w:t>
      </w:r>
    </w:p>
    <w:p w14:paraId="7B0857A4" w14:textId="77777777" w:rsidR="00D576DD" w:rsidRDefault="00D576DD" w:rsidP="006F4B79">
      <w:pPr>
        <w:jc w:val="both"/>
        <w:rPr>
          <w:sz w:val="28"/>
          <w:szCs w:val="28"/>
        </w:rPr>
      </w:pPr>
    </w:p>
    <w:p w14:paraId="658998AB" w14:textId="30968D3B" w:rsidR="00D576DD" w:rsidRDefault="00D576DD" w:rsidP="006F4B79">
      <w:pPr>
        <w:jc w:val="both"/>
        <w:rPr>
          <w:sz w:val="28"/>
          <w:szCs w:val="28"/>
        </w:rPr>
      </w:pPr>
      <w:r>
        <w:rPr>
          <w:sz w:val="28"/>
          <w:szCs w:val="28"/>
        </w:rPr>
        <w:t xml:space="preserve">A ce projet </w:t>
      </w:r>
      <w:r w:rsidR="00C438C2">
        <w:rPr>
          <w:sz w:val="28"/>
          <w:szCs w:val="28"/>
        </w:rPr>
        <w:t>la chacun</w:t>
      </w:r>
      <w:r>
        <w:rPr>
          <w:sz w:val="28"/>
          <w:szCs w:val="28"/>
        </w:rPr>
        <w:t xml:space="preserve"> est appelé et comme le dit l’Evangile les bons les méchants, les </w:t>
      </w:r>
      <w:r w:rsidR="00C438C2">
        <w:rPr>
          <w:sz w:val="28"/>
          <w:szCs w:val="28"/>
        </w:rPr>
        <w:t>aveugles et</w:t>
      </w:r>
      <w:r>
        <w:rPr>
          <w:sz w:val="28"/>
          <w:szCs w:val="28"/>
        </w:rPr>
        <w:t xml:space="preserve"> les </w:t>
      </w:r>
      <w:r w:rsidR="00C438C2">
        <w:rPr>
          <w:sz w:val="28"/>
          <w:szCs w:val="28"/>
        </w:rPr>
        <w:t>estropiés de</w:t>
      </w:r>
      <w:r>
        <w:rPr>
          <w:sz w:val="28"/>
          <w:szCs w:val="28"/>
        </w:rPr>
        <w:t xml:space="preserve"> la </w:t>
      </w:r>
      <w:r w:rsidR="00C438C2">
        <w:rPr>
          <w:sz w:val="28"/>
          <w:szCs w:val="28"/>
        </w:rPr>
        <w:t>vie Tous</w:t>
      </w:r>
      <w:r>
        <w:rPr>
          <w:sz w:val="28"/>
          <w:szCs w:val="28"/>
        </w:rPr>
        <w:t xml:space="preserve"> appelés mais encore faut il accepter de répondre</w:t>
      </w:r>
      <w:r w:rsidR="00726438">
        <w:rPr>
          <w:sz w:val="28"/>
          <w:szCs w:val="28"/>
        </w:rPr>
        <w:t> ?</w:t>
      </w:r>
      <w:r>
        <w:rPr>
          <w:sz w:val="28"/>
          <w:szCs w:val="28"/>
        </w:rPr>
        <w:t xml:space="preserve"> Comme dans l’Evangile on peut avoir tous de bonnes excuses pour </w:t>
      </w:r>
      <w:r w:rsidR="00C438C2">
        <w:rPr>
          <w:sz w:val="28"/>
          <w:szCs w:val="28"/>
        </w:rPr>
        <w:t>fuir le</w:t>
      </w:r>
      <w:r>
        <w:rPr>
          <w:sz w:val="28"/>
          <w:szCs w:val="28"/>
        </w:rPr>
        <w:t xml:space="preserve"> dialogue </w:t>
      </w:r>
      <w:r w:rsidR="00C438C2">
        <w:rPr>
          <w:sz w:val="28"/>
          <w:szCs w:val="28"/>
        </w:rPr>
        <w:t>avec Dieu</w:t>
      </w:r>
      <w:r>
        <w:rPr>
          <w:sz w:val="28"/>
          <w:szCs w:val="28"/>
        </w:rPr>
        <w:t xml:space="preserve"> qui me </w:t>
      </w:r>
      <w:r w:rsidR="00C438C2">
        <w:rPr>
          <w:sz w:val="28"/>
          <w:szCs w:val="28"/>
        </w:rPr>
        <w:t>conduit au prendre</w:t>
      </w:r>
      <w:r>
        <w:rPr>
          <w:sz w:val="28"/>
          <w:szCs w:val="28"/>
        </w:rPr>
        <w:t xml:space="preserve"> soin du frère</w:t>
      </w:r>
      <w:r w:rsidR="00C6354D">
        <w:rPr>
          <w:sz w:val="28"/>
          <w:szCs w:val="28"/>
        </w:rPr>
        <w:t xml:space="preserve">. Sans culpabilité, </w:t>
      </w:r>
      <w:r w:rsidR="00C438C2">
        <w:rPr>
          <w:sz w:val="28"/>
          <w:szCs w:val="28"/>
        </w:rPr>
        <w:t>posons-nous</w:t>
      </w:r>
      <w:r w:rsidR="00C6354D">
        <w:rPr>
          <w:sz w:val="28"/>
          <w:szCs w:val="28"/>
        </w:rPr>
        <w:t xml:space="preserve"> la question quelles sont les miennes, celles qui m’empêchent de lever le voile de </w:t>
      </w:r>
      <w:r w:rsidR="00C438C2">
        <w:rPr>
          <w:sz w:val="28"/>
          <w:szCs w:val="28"/>
        </w:rPr>
        <w:t>deuil de</w:t>
      </w:r>
      <w:r w:rsidR="00C6354D">
        <w:rPr>
          <w:sz w:val="28"/>
          <w:szCs w:val="28"/>
        </w:rPr>
        <w:t xml:space="preserve"> ceux que je </w:t>
      </w:r>
      <w:r w:rsidR="00C438C2">
        <w:rPr>
          <w:sz w:val="28"/>
          <w:szCs w:val="28"/>
        </w:rPr>
        <w:t>rencontre,</w:t>
      </w:r>
      <w:r w:rsidR="00C6354D">
        <w:rPr>
          <w:sz w:val="28"/>
          <w:szCs w:val="28"/>
        </w:rPr>
        <w:t xml:space="preserve"> celles </w:t>
      </w:r>
      <w:r w:rsidR="00C438C2">
        <w:rPr>
          <w:sz w:val="28"/>
          <w:szCs w:val="28"/>
        </w:rPr>
        <w:t>qui m’empêchent d’essuyer</w:t>
      </w:r>
      <w:r w:rsidR="00C6354D">
        <w:rPr>
          <w:sz w:val="28"/>
          <w:szCs w:val="28"/>
        </w:rPr>
        <w:t xml:space="preserve"> les larmes des visages que je rencontre</w:t>
      </w:r>
      <w:r w:rsidR="00726438">
        <w:rPr>
          <w:sz w:val="28"/>
          <w:szCs w:val="28"/>
        </w:rPr>
        <w:t> ?</w:t>
      </w:r>
    </w:p>
    <w:p w14:paraId="6BDE1C92" w14:textId="75876428" w:rsidR="00726438" w:rsidRDefault="00C6354D" w:rsidP="006F4B79">
      <w:pPr>
        <w:jc w:val="both"/>
        <w:rPr>
          <w:sz w:val="28"/>
          <w:szCs w:val="28"/>
        </w:rPr>
      </w:pPr>
      <w:r>
        <w:rPr>
          <w:sz w:val="28"/>
          <w:szCs w:val="28"/>
        </w:rPr>
        <w:t xml:space="preserve">Oui tous invités </w:t>
      </w:r>
      <w:r w:rsidR="00C438C2">
        <w:rPr>
          <w:sz w:val="28"/>
          <w:szCs w:val="28"/>
        </w:rPr>
        <w:t>à</w:t>
      </w:r>
      <w:r>
        <w:rPr>
          <w:sz w:val="28"/>
          <w:szCs w:val="28"/>
        </w:rPr>
        <w:t xml:space="preserve"> être au service de l’amour alors revêtons notre tenue de noce et cette </w:t>
      </w:r>
      <w:r w:rsidR="00C438C2">
        <w:rPr>
          <w:sz w:val="28"/>
          <w:szCs w:val="28"/>
        </w:rPr>
        <w:t>tenue c’est d’être</w:t>
      </w:r>
      <w:r>
        <w:rPr>
          <w:sz w:val="28"/>
          <w:szCs w:val="28"/>
        </w:rPr>
        <w:t xml:space="preserve"> capable de s’associer à la joie </w:t>
      </w:r>
      <w:r w:rsidR="00C438C2">
        <w:rPr>
          <w:sz w:val="28"/>
          <w:szCs w:val="28"/>
        </w:rPr>
        <w:t>de Dieu</w:t>
      </w:r>
      <w:r>
        <w:rPr>
          <w:sz w:val="28"/>
          <w:szCs w:val="28"/>
        </w:rPr>
        <w:t xml:space="preserve">, une joie qui m’invite à redonner de la joie à ceux et celles qui en manquent le plus </w:t>
      </w:r>
      <w:r w:rsidR="00726438">
        <w:rPr>
          <w:sz w:val="28"/>
          <w:szCs w:val="28"/>
        </w:rPr>
        <w:t xml:space="preserve">comme nous l’a dit à Paris Leon </w:t>
      </w:r>
      <w:r w:rsidR="00827734">
        <w:rPr>
          <w:sz w:val="28"/>
          <w:szCs w:val="28"/>
        </w:rPr>
        <w:t>IVX   « nul n’est trop pauvre pour ne rien donner et nul  n est trop riche pour ne rien recevoir »</w:t>
      </w:r>
    </w:p>
    <w:p w14:paraId="67ABB15A" w14:textId="13D70547" w:rsidR="00C6354D" w:rsidRPr="006F4B79" w:rsidRDefault="00C6354D" w:rsidP="006F4B79">
      <w:pPr>
        <w:jc w:val="both"/>
        <w:rPr>
          <w:sz w:val="28"/>
          <w:szCs w:val="28"/>
        </w:rPr>
      </w:pPr>
      <w:r>
        <w:rPr>
          <w:sz w:val="28"/>
          <w:szCs w:val="28"/>
        </w:rPr>
        <w:t xml:space="preserve">je </w:t>
      </w:r>
      <w:r w:rsidR="00C438C2">
        <w:rPr>
          <w:sz w:val="28"/>
          <w:szCs w:val="28"/>
        </w:rPr>
        <w:t>crois que</w:t>
      </w:r>
      <w:r>
        <w:rPr>
          <w:sz w:val="28"/>
          <w:szCs w:val="28"/>
        </w:rPr>
        <w:t xml:space="preserve"> souvent nous n’avons pas à faire des </w:t>
      </w:r>
      <w:r w:rsidR="00C438C2">
        <w:rPr>
          <w:sz w:val="28"/>
          <w:szCs w:val="28"/>
        </w:rPr>
        <w:t>kilomètres pour</w:t>
      </w:r>
      <w:r>
        <w:rPr>
          <w:sz w:val="28"/>
          <w:szCs w:val="28"/>
        </w:rPr>
        <w:t xml:space="preserve"> trouver des hommes, des femmes et des enfants en attente d’un monde meilleur ou ils pourront exister tels qu’ils sont. </w:t>
      </w:r>
      <w:r w:rsidR="00C438C2">
        <w:rPr>
          <w:sz w:val="28"/>
          <w:szCs w:val="28"/>
        </w:rPr>
        <w:t>Oui seigneur en</w:t>
      </w:r>
      <w:r>
        <w:rPr>
          <w:sz w:val="28"/>
          <w:szCs w:val="28"/>
        </w:rPr>
        <w:t xml:space="preserve"> toi mon âme espère</w:t>
      </w:r>
      <w:r w:rsidR="00827734">
        <w:rPr>
          <w:sz w:val="28"/>
          <w:szCs w:val="28"/>
        </w:rPr>
        <w:t>,  elle espère  que tu la rendes limpide clairvoyante et disponible pour ce monde à aimer</w:t>
      </w:r>
    </w:p>
    <w:sectPr w:rsidR="00C6354D" w:rsidRPr="006F4B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FB8"/>
    <w:rsid w:val="00195C28"/>
    <w:rsid w:val="003B2C37"/>
    <w:rsid w:val="003D3B5D"/>
    <w:rsid w:val="004D2E49"/>
    <w:rsid w:val="005E3FB8"/>
    <w:rsid w:val="006B0FC0"/>
    <w:rsid w:val="006F4B79"/>
    <w:rsid w:val="00726438"/>
    <w:rsid w:val="007309BC"/>
    <w:rsid w:val="00827734"/>
    <w:rsid w:val="00BB1834"/>
    <w:rsid w:val="00BF152A"/>
    <w:rsid w:val="00C438C2"/>
    <w:rsid w:val="00C6354D"/>
    <w:rsid w:val="00D576DD"/>
    <w:rsid w:val="00E76484"/>
    <w:rsid w:val="00FC540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EEA8F"/>
  <w15:chartTrackingRefBased/>
  <w15:docId w15:val="{55AB9123-A94E-47FA-BFD0-21CA65F13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E3F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E3F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E3FB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E3FB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E3FB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E3FB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E3FB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E3FB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E3FB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E3FB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E3FB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E3FB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E3FB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E3FB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E3FB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E3FB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E3FB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E3FB8"/>
    <w:rPr>
      <w:rFonts w:eastAsiaTheme="majorEastAsia" w:cstheme="majorBidi"/>
      <w:color w:val="272727" w:themeColor="text1" w:themeTint="D8"/>
    </w:rPr>
  </w:style>
  <w:style w:type="paragraph" w:styleId="Titre">
    <w:name w:val="Title"/>
    <w:basedOn w:val="Normal"/>
    <w:next w:val="Normal"/>
    <w:link w:val="TitreCar"/>
    <w:uiPriority w:val="10"/>
    <w:qFormat/>
    <w:rsid w:val="005E3F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E3FB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E3FB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E3FB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E3FB8"/>
    <w:pPr>
      <w:spacing w:before="160"/>
      <w:jc w:val="center"/>
    </w:pPr>
    <w:rPr>
      <w:i/>
      <w:iCs/>
      <w:color w:val="404040" w:themeColor="text1" w:themeTint="BF"/>
    </w:rPr>
  </w:style>
  <w:style w:type="character" w:customStyle="1" w:styleId="CitationCar">
    <w:name w:val="Citation Car"/>
    <w:basedOn w:val="Policepardfaut"/>
    <w:link w:val="Citation"/>
    <w:uiPriority w:val="29"/>
    <w:rsid w:val="005E3FB8"/>
    <w:rPr>
      <w:i/>
      <w:iCs/>
      <w:color w:val="404040" w:themeColor="text1" w:themeTint="BF"/>
    </w:rPr>
  </w:style>
  <w:style w:type="paragraph" w:styleId="Paragraphedeliste">
    <w:name w:val="List Paragraph"/>
    <w:basedOn w:val="Normal"/>
    <w:uiPriority w:val="34"/>
    <w:qFormat/>
    <w:rsid w:val="005E3FB8"/>
    <w:pPr>
      <w:ind w:left="720"/>
      <w:contextualSpacing/>
    </w:pPr>
  </w:style>
  <w:style w:type="character" w:styleId="Accentuationintense">
    <w:name w:val="Intense Emphasis"/>
    <w:basedOn w:val="Policepardfaut"/>
    <w:uiPriority w:val="21"/>
    <w:qFormat/>
    <w:rsid w:val="005E3FB8"/>
    <w:rPr>
      <w:i/>
      <w:iCs/>
      <w:color w:val="0F4761" w:themeColor="accent1" w:themeShade="BF"/>
    </w:rPr>
  </w:style>
  <w:style w:type="paragraph" w:styleId="Citationintense">
    <w:name w:val="Intense Quote"/>
    <w:basedOn w:val="Normal"/>
    <w:next w:val="Normal"/>
    <w:link w:val="CitationintenseCar"/>
    <w:uiPriority w:val="30"/>
    <w:qFormat/>
    <w:rsid w:val="005E3F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E3FB8"/>
    <w:rPr>
      <w:i/>
      <w:iCs/>
      <w:color w:val="0F4761" w:themeColor="accent1" w:themeShade="BF"/>
    </w:rPr>
  </w:style>
  <w:style w:type="character" w:styleId="Rfrenceintense">
    <w:name w:val="Intense Reference"/>
    <w:basedOn w:val="Policepardfaut"/>
    <w:uiPriority w:val="32"/>
    <w:qFormat/>
    <w:rsid w:val="005E3F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612</Words>
  <Characters>3371</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perrin</dc:creator>
  <cp:keywords/>
  <dc:description/>
  <cp:lastModifiedBy>henri perrin</cp:lastModifiedBy>
  <cp:revision>6</cp:revision>
  <dcterms:created xsi:type="dcterms:W3CDTF">2026-09-19T13:16:00Z</dcterms:created>
  <dcterms:modified xsi:type="dcterms:W3CDTF">2026-09-27T09:38:00Z</dcterms:modified>
</cp:coreProperties>
</file>